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1AE" w:rsidRPr="000A23D5" w:rsidRDefault="003B31AE" w:rsidP="003B31AE">
      <w:pPr>
        <w:ind w:firstLine="708"/>
        <w:jc w:val="center"/>
        <w:rPr>
          <w:b/>
          <w:bCs/>
          <w:iCs/>
          <w:sz w:val="28"/>
          <w:szCs w:val="28"/>
        </w:rPr>
      </w:pPr>
      <w:r w:rsidRPr="000A23D5">
        <w:rPr>
          <w:b/>
          <w:bCs/>
          <w:iCs/>
          <w:sz w:val="28"/>
          <w:szCs w:val="28"/>
        </w:rPr>
        <w:t>Poznaj</w:t>
      </w:r>
      <w:r w:rsidR="000A23D5">
        <w:rPr>
          <w:b/>
          <w:bCs/>
          <w:iCs/>
          <w:sz w:val="28"/>
          <w:szCs w:val="28"/>
        </w:rPr>
        <w:t xml:space="preserve"> </w:t>
      </w:r>
      <w:r w:rsidRPr="000A23D5">
        <w:rPr>
          <w:b/>
          <w:bCs/>
          <w:iCs/>
          <w:sz w:val="28"/>
          <w:szCs w:val="28"/>
        </w:rPr>
        <w:t>Polskę</w:t>
      </w:r>
      <w:r w:rsidR="000A23D5">
        <w:rPr>
          <w:b/>
          <w:bCs/>
          <w:iCs/>
          <w:sz w:val="28"/>
          <w:szCs w:val="28"/>
        </w:rPr>
        <w:t xml:space="preserve"> – wycieczka do Sandomierza</w:t>
      </w:r>
      <w:bookmarkStart w:id="0" w:name="_GoBack"/>
      <w:bookmarkEnd w:id="0"/>
    </w:p>
    <w:p w:rsidR="00254DF4" w:rsidRPr="003B31AE" w:rsidRDefault="00254DF4" w:rsidP="003B31AE">
      <w:pPr>
        <w:ind w:firstLine="708"/>
        <w:jc w:val="center"/>
        <w:rPr>
          <w:b/>
          <w:bCs/>
          <w:i/>
          <w:iCs/>
          <w:sz w:val="28"/>
          <w:szCs w:val="28"/>
        </w:rPr>
      </w:pPr>
    </w:p>
    <w:p w:rsidR="00012B61" w:rsidRDefault="004E17A8" w:rsidP="002E1CB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28 kwietnia </w:t>
      </w:r>
      <w:r w:rsidR="00821668">
        <w:rPr>
          <w:sz w:val="28"/>
          <w:szCs w:val="28"/>
        </w:rPr>
        <w:t xml:space="preserve">2022 r. </w:t>
      </w:r>
      <w:r>
        <w:rPr>
          <w:sz w:val="28"/>
          <w:szCs w:val="28"/>
        </w:rPr>
        <w:t xml:space="preserve">klasy II c i II e </w:t>
      </w:r>
      <w:r w:rsidR="003B31AE">
        <w:rPr>
          <w:sz w:val="28"/>
          <w:szCs w:val="28"/>
        </w:rPr>
        <w:t>odwiedzi</w:t>
      </w:r>
      <w:r>
        <w:rPr>
          <w:sz w:val="28"/>
          <w:szCs w:val="28"/>
        </w:rPr>
        <w:t>ły Sandomierz w ramach programu Ministerstwa Edukacji i Nauki „Poznaj Polskę”.</w:t>
      </w:r>
    </w:p>
    <w:p w:rsidR="00F61CF8" w:rsidRDefault="001054B9" w:rsidP="002E1CB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Wyruszyliśmy o godz. 8.00. Po krótkiej, ale ekscytującej podróży</w:t>
      </w:r>
      <w:r w:rsidR="005B053D">
        <w:rPr>
          <w:sz w:val="28"/>
          <w:szCs w:val="28"/>
        </w:rPr>
        <w:t>,</w:t>
      </w:r>
      <w:r>
        <w:rPr>
          <w:sz w:val="28"/>
          <w:szCs w:val="28"/>
        </w:rPr>
        <w:t xml:space="preserve"> urozmaiconej opowiadanymi przez pana przewodnika ciekawostkami </w:t>
      </w:r>
      <w:r w:rsidR="005B053D">
        <w:rPr>
          <w:sz w:val="28"/>
          <w:szCs w:val="28"/>
        </w:rPr>
        <w:t xml:space="preserve">o </w:t>
      </w:r>
      <w:r w:rsidR="00077CE1">
        <w:rPr>
          <w:sz w:val="28"/>
          <w:szCs w:val="28"/>
        </w:rPr>
        <w:t>Z</w:t>
      </w:r>
      <w:r w:rsidR="005B053D">
        <w:rPr>
          <w:sz w:val="28"/>
          <w:szCs w:val="28"/>
        </w:rPr>
        <w:t xml:space="preserve">iemi </w:t>
      </w:r>
      <w:r w:rsidR="00077CE1">
        <w:rPr>
          <w:sz w:val="28"/>
          <w:szCs w:val="28"/>
        </w:rPr>
        <w:t>S</w:t>
      </w:r>
      <w:r w:rsidR="005B053D">
        <w:rPr>
          <w:sz w:val="28"/>
          <w:szCs w:val="28"/>
        </w:rPr>
        <w:t>andomierskiej,</w:t>
      </w:r>
      <w:r>
        <w:rPr>
          <w:sz w:val="28"/>
          <w:szCs w:val="28"/>
        </w:rPr>
        <w:t xml:space="preserve"> </w:t>
      </w:r>
      <w:r w:rsidR="005B053D">
        <w:rPr>
          <w:sz w:val="28"/>
          <w:szCs w:val="28"/>
        </w:rPr>
        <w:t xml:space="preserve">dotarliśmy do królewskiego miasta. </w:t>
      </w:r>
    </w:p>
    <w:p w:rsidR="006A39AD" w:rsidRDefault="00E44EF8" w:rsidP="002E1CB9">
      <w:pPr>
        <w:ind w:firstLine="708"/>
        <w:jc w:val="right"/>
        <w:rPr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1824990</wp:posOffset>
            </wp:positionH>
            <wp:positionV relativeFrom="margin">
              <wp:posOffset>2061210</wp:posOffset>
            </wp:positionV>
            <wp:extent cx="4168140" cy="2026920"/>
            <wp:effectExtent l="0" t="0" r="3810" b="0"/>
            <wp:wrapSquare wrapText="bothSides"/>
            <wp:docPr id="11" name="Obraz 11" descr="Obraz zawierający zewnętrzne, osob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Obraz zawierający zewnętrzne, osob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16814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053D">
        <w:rPr>
          <w:sz w:val="28"/>
          <w:szCs w:val="28"/>
        </w:rPr>
        <w:t xml:space="preserve">Najpierw podziwialiśmy </w:t>
      </w:r>
      <w:r w:rsidR="007F3392">
        <w:rPr>
          <w:sz w:val="28"/>
          <w:szCs w:val="28"/>
        </w:rPr>
        <w:t xml:space="preserve">najstarszy sandomierski </w:t>
      </w:r>
      <w:r w:rsidR="005B053D">
        <w:rPr>
          <w:sz w:val="28"/>
          <w:szCs w:val="28"/>
        </w:rPr>
        <w:t>kościół św. Jakuba, a następni</w:t>
      </w:r>
      <w:r w:rsidR="002E1CB9">
        <w:rPr>
          <w:sz w:val="28"/>
          <w:szCs w:val="28"/>
        </w:rPr>
        <w:t>e</w:t>
      </w:r>
      <w:r w:rsidR="00366E66">
        <w:rPr>
          <w:sz w:val="28"/>
          <w:szCs w:val="28"/>
        </w:rPr>
        <w:t xml:space="preserve"> </w:t>
      </w:r>
      <w:r w:rsidR="005B053D" w:rsidRPr="00496982">
        <w:rPr>
          <w:b/>
          <w:bCs/>
          <w:sz w:val="28"/>
          <w:szCs w:val="28"/>
        </w:rPr>
        <w:t>Wąwozem św. Jadwigi</w:t>
      </w:r>
      <w:r w:rsidR="005B053D">
        <w:rPr>
          <w:sz w:val="28"/>
          <w:szCs w:val="28"/>
        </w:rPr>
        <w:t xml:space="preserve"> </w:t>
      </w:r>
    </w:p>
    <w:p w:rsidR="00E44EF8" w:rsidRDefault="00E44EF8" w:rsidP="00E44EF8">
      <w:pPr>
        <w:ind w:firstLine="708"/>
        <w:jc w:val="center"/>
        <w:rPr>
          <w:sz w:val="28"/>
          <w:szCs w:val="28"/>
        </w:rPr>
      </w:pPr>
    </w:p>
    <w:p w:rsidR="00E44EF8" w:rsidRDefault="00E44EF8" w:rsidP="00E44EF8">
      <w:pPr>
        <w:ind w:firstLine="708"/>
        <w:jc w:val="center"/>
        <w:rPr>
          <w:sz w:val="28"/>
          <w:szCs w:val="28"/>
        </w:rPr>
      </w:pPr>
    </w:p>
    <w:p w:rsidR="00F61CF8" w:rsidRPr="00E44EF8" w:rsidRDefault="005B053D" w:rsidP="001A3E3A">
      <w:pPr>
        <w:ind w:firstLine="708"/>
        <w:jc w:val="center"/>
        <w:rPr>
          <w:noProof/>
        </w:rPr>
      </w:pPr>
      <w:r>
        <w:rPr>
          <w:sz w:val="28"/>
          <w:szCs w:val="28"/>
        </w:rPr>
        <w:t>i przez Ucho Igielne dotarliśmy na rynek otoczony przez 31 kamienic.</w:t>
      </w:r>
      <w:r w:rsidR="00E44EF8">
        <w:rPr>
          <w:noProof/>
        </w:rPr>
        <w:t xml:space="preserve">     </w:t>
      </w:r>
      <w:r w:rsidR="00E44EF8">
        <w:rPr>
          <w:noProof/>
          <w:lang w:eastAsia="pl-PL"/>
        </w:rPr>
        <w:drawing>
          <wp:inline distT="0" distB="0" distL="0" distR="0">
            <wp:extent cx="3130729" cy="1761034"/>
            <wp:effectExtent l="0" t="953" r="0" b="0"/>
            <wp:docPr id="1" name="Obraz 1" descr="Obraz zawierający drzew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drzewo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52274" cy="177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4EF8">
        <w:rPr>
          <w:noProof/>
        </w:rPr>
        <w:t xml:space="preserve">                                                 </w:t>
      </w:r>
      <w:r w:rsidR="00E44EF8">
        <w:rPr>
          <w:noProof/>
          <w:lang w:eastAsia="pl-PL"/>
        </w:rPr>
        <w:drawing>
          <wp:inline distT="0" distB="0" distL="0" distR="0">
            <wp:extent cx="3086030" cy="1735892"/>
            <wp:effectExtent l="8255" t="0" r="8890" b="8890"/>
            <wp:docPr id="2" name="Obraz 2" descr="Obraz zawierający ubra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ubrani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05160" cy="174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668" w:rsidRDefault="00821668" w:rsidP="004E17A8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</w:p>
    <w:p w:rsidR="00E44EF8" w:rsidRDefault="00E44EF8" w:rsidP="004E17A8">
      <w:pPr>
        <w:ind w:firstLine="708"/>
        <w:rPr>
          <w:sz w:val="28"/>
          <w:szCs w:val="28"/>
        </w:rPr>
      </w:pPr>
    </w:p>
    <w:p w:rsidR="00254DF4" w:rsidRDefault="002E1CB9" w:rsidP="002E1CB9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724275" cy="2094230"/>
            <wp:effectExtent l="19050" t="0" r="9525" b="0"/>
            <wp:wrapSquare wrapText="bothSides"/>
            <wp:docPr id="4" name="Obraz 4" descr="Obraz zawierający wewnątrz, osoba, rodzina, bałaga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wewnątrz, osoba, rodzina, bałagan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F3392">
        <w:rPr>
          <w:sz w:val="28"/>
          <w:szCs w:val="28"/>
        </w:rPr>
        <w:t>Później udaliśmy się do zbrojowni, gdzie rycerz Łukasz rozbawił n</w:t>
      </w:r>
      <w:r>
        <w:rPr>
          <w:sz w:val="28"/>
          <w:szCs w:val="28"/>
        </w:rPr>
        <w:t xml:space="preserve">as do łez ciekawymi </w:t>
      </w:r>
      <w:r>
        <w:rPr>
          <w:sz w:val="28"/>
          <w:szCs w:val="28"/>
        </w:rPr>
        <w:br/>
        <w:t xml:space="preserve">i zabawnymi </w:t>
      </w:r>
      <w:r w:rsidR="002073B6">
        <w:rPr>
          <w:sz w:val="28"/>
          <w:szCs w:val="28"/>
        </w:rPr>
        <w:t>historyjkami</w:t>
      </w:r>
      <w:r w:rsidR="00EB7702">
        <w:rPr>
          <w:sz w:val="28"/>
          <w:szCs w:val="28"/>
        </w:rPr>
        <w:t>.</w:t>
      </w:r>
    </w:p>
    <w:p w:rsidR="001A3E3A" w:rsidRDefault="007156A5" w:rsidP="002E1CB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Opowiedział nam</w:t>
      </w:r>
      <w:r w:rsidR="002073B6">
        <w:rPr>
          <w:sz w:val="28"/>
          <w:szCs w:val="28"/>
        </w:rPr>
        <w:t xml:space="preserve"> </w:t>
      </w:r>
      <w:r w:rsidR="00EB7702">
        <w:rPr>
          <w:sz w:val="28"/>
          <w:szCs w:val="28"/>
        </w:rPr>
        <w:t xml:space="preserve">także </w:t>
      </w:r>
      <w:r w:rsidR="002073B6">
        <w:rPr>
          <w:sz w:val="28"/>
          <w:szCs w:val="28"/>
        </w:rPr>
        <w:t xml:space="preserve">mrożącą krew </w:t>
      </w:r>
      <w:r w:rsidR="002E1CB9">
        <w:rPr>
          <w:sz w:val="28"/>
          <w:szCs w:val="28"/>
        </w:rPr>
        <w:br/>
      </w:r>
      <w:r w:rsidR="002073B6">
        <w:rPr>
          <w:sz w:val="28"/>
          <w:szCs w:val="28"/>
        </w:rPr>
        <w:t xml:space="preserve">w żyłach legendę </w:t>
      </w:r>
      <w:r w:rsidR="002E1CB9">
        <w:rPr>
          <w:sz w:val="28"/>
          <w:szCs w:val="28"/>
        </w:rPr>
        <w:br/>
      </w:r>
      <w:r w:rsidR="002073B6">
        <w:rPr>
          <w:sz w:val="28"/>
          <w:szCs w:val="28"/>
        </w:rPr>
        <w:t xml:space="preserve">o Halinie </w:t>
      </w:r>
      <w:proofErr w:type="spellStart"/>
      <w:r w:rsidR="002073B6">
        <w:rPr>
          <w:sz w:val="28"/>
          <w:szCs w:val="28"/>
        </w:rPr>
        <w:t>Krępiance</w:t>
      </w:r>
      <w:proofErr w:type="spellEnd"/>
      <w:r w:rsidR="002073B6">
        <w:rPr>
          <w:sz w:val="28"/>
          <w:szCs w:val="28"/>
        </w:rPr>
        <w:t>, która uratowała miasto od Tatarów</w:t>
      </w:r>
      <w:r w:rsidR="00EB7702">
        <w:rPr>
          <w:sz w:val="28"/>
          <w:szCs w:val="28"/>
        </w:rPr>
        <w:t xml:space="preserve"> i wcieli</w:t>
      </w:r>
      <w:r w:rsidR="003B31AE">
        <w:rPr>
          <w:sz w:val="28"/>
          <w:szCs w:val="28"/>
        </w:rPr>
        <w:t>liśmy</w:t>
      </w:r>
      <w:r w:rsidR="00EB7702">
        <w:rPr>
          <w:sz w:val="28"/>
          <w:szCs w:val="28"/>
        </w:rPr>
        <w:t xml:space="preserve"> się w jej </w:t>
      </w:r>
      <w:r w:rsidR="001A3E3A">
        <w:rPr>
          <w:sz w:val="28"/>
          <w:szCs w:val="28"/>
        </w:rPr>
        <w:t>b</w:t>
      </w:r>
      <w:r w:rsidR="00EB7702">
        <w:rPr>
          <w:sz w:val="28"/>
          <w:szCs w:val="28"/>
        </w:rPr>
        <w:t>ohaterów</w:t>
      </w:r>
      <w:r w:rsidR="007F3392">
        <w:rPr>
          <w:sz w:val="28"/>
          <w:szCs w:val="28"/>
        </w:rPr>
        <w:t xml:space="preserve">. </w:t>
      </w:r>
    </w:p>
    <w:p w:rsidR="001A3E3A" w:rsidRDefault="001A3E3A" w:rsidP="001A3E3A">
      <w:pPr>
        <w:ind w:firstLine="708"/>
        <w:rPr>
          <w:sz w:val="28"/>
          <w:szCs w:val="28"/>
        </w:rPr>
      </w:pPr>
    </w:p>
    <w:p w:rsidR="002E1CB9" w:rsidRDefault="001A3E3A" w:rsidP="002E1CB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Mogliśmy przymierzyć dawne stroje kobiece i zbroje rycerskie, poczuć ciężar miecza czy halabardy, przenieść się w czasy dzielnych rycerzy </w:t>
      </w:r>
      <w:r w:rsidR="002E1CB9">
        <w:rPr>
          <w:sz w:val="28"/>
          <w:szCs w:val="28"/>
        </w:rPr>
        <w:br/>
      </w:r>
      <w:r>
        <w:rPr>
          <w:sz w:val="28"/>
          <w:szCs w:val="28"/>
        </w:rPr>
        <w:t xml:space="preserve">i przepięknych księżniczek. </w:t>
      </w:r>
    </w:p>
    <w:p w:rsidR="001A3E3A" w:rsidRDefault="002E1CB9" w:rsidP="002E1CB9">
      <w:pPr>
        <w:ind w:firstLine="708"/>
        <w:jc w:val="right"/>
        <w:rPr>
          <w:b/>
          <w:bCs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81915</wp:posOffset>
            </wp:positionV>
            <wp:extent cx="2110740" cy="4210050"/>
            <wp:effectExtent l="19050" t="0" r="3810" b="0"/>
            <wp:wrapTight wrapText="bothSides">
              <wp:wrapPolygon edited="0">
                <wp:start x="-195" y="0"/>
                <wp:lineTo x="-195" y="21502"/>
                <wp:lineTo x="21639" y="21502"/>
                <wp:lineTo x="21639" y="0"/>
                <wp:lineTo x="-195" y="0"/>
              </wp:wrapPolygon>
            </wp:wrapTight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421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3E3A" w:rsidRDefault="00254DF4" w:rsidP="004E17A8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:rsidR="001A3E3A" w:rsidRDefault="001A3E3A" w:rsidP="004E17A8">
      <w:pPr>
        <w:ind w:firstLine="708"/>
        <w:rPr>
          <w:sz w:val="28"/>
          <w:szCs w:val="28"/>
        </w:rPr>
      </w:pPr>
    </w:p>
    <w:p w:rsidR="001A3E3A" w:rsidRDefault="002E1CB9" w:rsidP="004E17A8">
      <w:pPr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55245</wp:posOffset>
            </wp:positionV>
            <wp:extent cx="3638550" cy="2452370"/>
            <wp:effectExtent l="0" t="590550" r="0" b="576580"/>
            <wp:wrapTight wrapText="bothSides">
              <wp:wrapPolygon edited="0">
                <wp:start x="15" y="21790"/>
                <wp:lineTo x="21502" y="21790"/>
                <wp:lineTo x="21502" y="-22"/>
                <wp:lineTo x="15" y="-22"/>
                <wp:lineTo x="15" y="21790"/>
              </wp:wrapPolygon>
            </wp:wrapTight>
            <wp:docPr id="3" name="Obraz 5" descr="Obraz zawierający wewnątrz, lalka, zabawka, automa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wewnątrz, lalka, zabawka, automa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62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38550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E1CB9" w:rsidRDefault="002E1CB9" w:rsidP="004E17A8">
      <w:pPr>
        <w:ind w:firstLine="708"/>
        <w:rPr>
          <w:sz w:val="28"/>
          <w:szCs w:val="28"/>
        </w:rPr>
      </w:pPr>
    </w:p>
    <w:p w:rsidR="002E1CB9" w:rsidRDefault="002E1CB9" w:rsidP="004E17A8">
      <w:pPr>
        <w:ind w:firstLine="708"/>
        <w:rPr>
          <w:sz w:val="28"/>
          <w:szCs w:val="28"/>
        </w:rPr>
      </w:pPr>
    </w:p>
    <w:p w:rsidR="002E1CB9" w:rsidRDefault="002E1CB9" w:rsidP="004E17A8">
      <w:pPr>
        <w:ind w:firstLine="708"/>
        <w:rPr>
          <w:sz w:val="28"/>
          <w:szCs w:val="28"/>
        </w:rPr>
      </w:pPr>
    </w:p>
    <w:p w:rsidR="00821668" w:rsidRDefault="001A3E3A" w:rsidP="004E17A8">
      <w:pPr>
        <w:ind w:firstLine="708"/>
        <w:rPr>
          <w:sz w:val="28"/>
          <w:szCs w:val="28"/>
        </w:rPr>
      </w:pPr>
      <w:r>
        <w:rPr>
          <w:sz w:val="28"/>
          <w:szCs w:val="28"/>
        </w:rPr>
        <w:t>Zobaczyliśmy i wypróbowaliśmy narzędzia tortur. Trochę niechętnie i zbyt szybko wróciliśmy do współczesności.</w:t>
      </w:r>
    </w:p>
    <w:p w:rsidR="00F61CF8" w:rsidRDefault="00F61CF8" w:rsidP="004E17A8">
      <w:pPr>
        <w:ind w:firstLine="708"/>
        <w:rPr>
          <w:sz w:val="28"/>
          <w:szCs w:val="28"/>
        </w:rPr>
      </w:pPr>
      <w:r w:rsidRPr="00F61CF8">
        <w:rPr>
          <w:sz w:val="28"/>
          <w:szCs w:val="28"/>
        </w:rPr>
        <w:lastRenderedPageBreak/>
        <w:t>W</w:t>
      </w:r>
      <w:r>
        <w:rPr>
          <w:b/>
          <w:bCs/>
          <w:sz w:val="28"/>
          <w:szCs w:val="28"/>
        </w:rPr>
        <w:t xml:space="preserve"> </w:t>
      </w:r>
      <w:r w:rsidR="00656E7C" w:rsidRPr="00496982">
        <w:rPr>
          <w:b/>
          <w:bCs/>
          <w:sz w:val="28"/>
          <w:szCs w:val="28"/>
        </w:rPr>
        <w:t>galerii „Świat Ojca Mateusza</w:t>
      </w:r>
      <w:r w:rsidR="00656E7C">
        <w:rPr>
          <w:sz w:val="28"/>
          <w:szCs w:val="28"/>
        </w:rPr>
        <w:t>”</w:t>
      </w:r>
      <w:r>
        <w:rPr>
          <w:sz w:val="28"/>
          <w:szCs w:val="28"/>
        </w:rPr>
        <w:t xml:space="preserve"> o</w:t>
      </w:r>
      <w:r w:rsidR="00656E7C">
        <w:rPr>
          <w:sz w:val="28"/>
          <w:szCs w:val="28"/>
        </w:rPr>
        <w:t xml:space="preserve">glądaliśmy sceny z planu filmowego </w:t>
      </w:r>
      <w:r w:rsidR="002E1CB9">
        <w:rPr>
          <w:sz w:val="28"/>
          <w:szCs w:val="28"/>
        </w:rPr>
        <w:br/>
      </w:r>
      <w:r w:rsidR="00656E7C">
        <w:rPr>
          <w:sz w:val="28"/>
          <w:szCs w:val="28"/>
        </w:rPr>
        <w:t xml:space="preserve">i woskowe figury aktorów. </w:t>
      </w:r>
    </w:p>
    <w:p w:rsidR="00D751E5" w:rsidRDefault="00D751E5" w:rsidP="004E17A8">
      <w:pPr>
        <w:ind w:firstLine="708"/>
        <w:rPr>
          <w:sz w:val="28"/>
          <w:szCs w:val="28"/>
        </w:rPr>
      </w:pPr>
    </w:p>
    <w:p w:rsidR="00254DF4" w:rsidRDefault="00A84612" w:rsidP="004E17A8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1A3E3A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  </w:t>
      </w:r>
    </w:p>
    <w:p w:rsidR="00D751E5" w:rsidRDefault="00D751E5" w:rsidP="002E1CB9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2463800</wp:posOffset>
            </wp:positionH>
            <wp:positionV relativeFrom="paragraph">
              <wp:posOffset>161925</wp:posOffset>
            </wp:positionV>
            <wp:extent cx="2845435" cy="1818640"/>
            <wp:effectExtent l="0" t="514350" r="0" b="486410"/>
            <wp:wrapTight wrapText="bothSides">
              <wp:wrapPolygon edited="0">
                <wp:start x="-7" y="21815"/>
                <wp:lineTo x="21395" y="21815"/>
                <wp:lineTo x="21395" y="94"/>
                <wp:lineTo x="-7" y="94"/>
                <wp:lineTo x="-7" y="21815"/>
              </wp:wrapPolygon>
            </wp:wrapTight>
            <wp:docPr id="14" name="Obraz 14" descr="Obraz zawierający tekst, wewnątrz, stół w jadaln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Obraz zawierający tekst, wewnątrz, stół w jadalni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22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45435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59055</wp:posOffset>
            </wp:positionV>
            <wp:extent cx="2800350" cy="2018030"/>
            <wp:effectExtent l="0" t="400050" r="0" b="363220"/>
            <wp:wrapTight wrapText="bothSides">
              <wp:wrapPolygon edited="0">
                <wp:start x="-69" y="21709"/>
                <wp:lineTo x="21384" y="21709"/>
                <wp:lineTo x="21384" y="95"/>
                <wp:lineTo x="-69" y="95"/>
                <wp:lineTo x="-69" y="21709"/>
              </wp:wrapPolygon>
            </wp:wrapTight>
            <wp:docPr id="12" name="Obraz 7" descr="Obraz zawierający tekst, wewnątrz, ubrania, bałaga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tekst, wewnątrz, ubrania, bałagan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87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0350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51E5" w:rsidRDefault="00D751E5" w:rsidP="002E1CB9">
      <w:pPr>
        <w:ind w:firstLine="708"/>
        <w:jc w:val="both"/>
        <w:rPr>
          <w:sz w:val="28"/>
          <w:szCs w:val="28"/>
        </w:rPr>
      </w:pPr>
    </w:p>
    <w:p w:rsidR="00D751E5" w:rsidRDefault="00D751E5" w:rsidP="002E1CB9">
      <w:pPr>
        <w:ind w:firstLine="708"/>
        <w:jc w:val="both"/>
        <w:rPr>
          <w:sz w:val="28"/>
          <w:szCs w:val="28"/>
        </w:rPr>
      </w:pPr>
    </w:p>
    <w:p w:rsidR="00D751E5" w:rsidRDefault="00D751E5" w:rsidP="002E1CB9">
      <w:pPr>
        <w:ind w:firstLine="708"/>
        <w:jc w:val="both"/>
        <w:rPr>
          <w:sz w:val="28"/>
          <w:szCs w:val="28"/>
        </w:rPr>
      </w:pPr>
    </w:p>
    <w:p w:rsidR="00D751E5" w:rsidRDefault="00D751E5" w:rsidP="002E1CB9">
      <w:pPr>
        <w:ind w:firstLine="708"/>
        <w:jc w:val="both"/>
        <w:rPr>
          <w:sz w:val="28"/>
          <w:szCs w:val="28"/>
        </w:rPr>
      </w:pPr>
    </w:p>
    <w:p w:rsidR="00D751E5" w:rsidRDefault="00D751E5" w:rsidP="002E1CB9">
      <w:pPr>
        <w:ind w:firstLine="708"/>
        <w:jc w:val="both"/>
        <w:rPr>
          <w:sz w:val="28"/>
          <w:szCs w:val="28"/>
        </w:rPr>
      </w:pPr>
    </w:p>
    <w:p w:rsidR="00D751E5" w:rsidRDefault="00D751E5" w:rsidP="002E1CB9">
      <w:pPr>
        <w:ind w:firstLine="708"/>
        <w:jc w:val="both"/>
        <w:rPr>
          <w:sz w:val="28"/>
          <w:szCs w:val="28"/>
        </w:rPr>
      </w:pPr>
    </w:p>
    <w:p w:rsidR="00D751E5" w:rsidRDefault="00D751E5" w:rsidP="002E1CB9">
      <w:pPr>
        <w:ind w:firstLine="708"/>
        <w:jc w:val="both"/>
        <w:rPr>
          <w:sz w:val="28"/>
          <w:szCs w:val="28"/>
        </w:rPr>
      </w:pPr>
    </w:p>
    <w:p w:rsidR="00F61CF8" w:rsidRDefault="00656E7C" w:rsidP="002E1CB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Po zakupie pamiątek udaliśmy się na spacer urokliwymi uliczkami</w:t>
      </w:r>
      <w:r w:rsidR="0045691F">
        <w:rPr>
          <w:sz w:val="28"/>
          <w:szCs w:val="28"/>
        </w:rPr>
        <w:t>. Z</w:t>
      </w:r>
      <w:r>
        <w:rPr>
          <w:sz w:val="28"/>
          <w:szCs w:val="28"/>
        </w:rPr>
        <w:t xml:space="preserve">wiedziliśmy </w:t>
      </w:r>
      <w:r w:rsidRPr="00077CE1">
        <w:rPr>
          <w:b/>
          <w:bCs/>
          <w:sz w:val="28"/>
          <w:szCs w:val="28"/>
        </w:rPr>
        <w:t>Katedrę pw. Narodzenia Najświętszej Marii Panny</w:t>
      </w:r>
      <w:r w:rsidR="007156A5">
        <w:rPr>
          <w:sz w:val="28"/>
          <w:szCs w:val="28"/>
        </w:rPr>
        <w:t>,</w:t>
      </w:r>
      <w:r>
        <w:rPr>
          <w:sz w:val="28"/>
          <w:szCs w:val="28"/>
        </w:rPr>
        <w:t xml:space="preserve"> jej bogaty wystrój </w:t>
      </w:r>
      <w:r w:rsidR="00F61CF8">
        <w:rPr>
          <w:sz w:val="28"/>
          <w:szCs w:val="28"/>
        </w:rPr>
        <w:t>oraz</w:t>
      </w:r>
      <w:r>
        <w:rPr>
          <w:sz w:val="28"/>
          <w:szCs w:val="28"/>
        </w:rPr>
        <w:t xml:space="preserve"> arcydzieła sztuki malarskiej i rzeźbiarskiej</w:t>
      </w:r>
      <w:r w:rsidR="0045691F">
        <w:rPr>
          <w:sz w:val="28"/>
          <w:szCs w:val="28"/>
        </w:rPr>
        <w:t xml:space="preserve">. Zobaczyliśmy Dom Długosza, Collegium </w:t>
      </w:r>
      <w:proofErr w:type="spellStart"/>
      <w:r w:rsidR="0045691F">
        <w:rPr>
          <w:sz w:val="28"/>
          <w:szCs w:val="28"/>
        </w:rPr>
        <w:t>Gostomianum</w:t>
      </w:r>
      <w:proofErr w:type="spellEnd"/>
      <w:r w:rsidR="0045691F">
        <w:rPr>
          <w:sz w:val="28"/>
          <w:szCs w:val="28"/>
        </w:rPr>
        <w:t xml:space="preserve"> – jedną z najstarszych szkół świeckich </w:t>
      </w:r>
      <w:r w:rsidR="002E1CB9">
        <w:rPr>
          <w:sz w:val="28"/>
          <w:szCs w:val="28"/>
        </w:rPr>
        <w:br/>
      </w:r>
      <w:r w:rsidR="0045691F">
        <w:rPr>
          <w:sz w:val="28"/>
          <w:szCs w:val="28"/>
        </w:rPr>
        <w:t xml:space="preserve">w Polsce, jak również poznaliśmy historię sandomierskiego zamku. </w:t>
      </w:r>
    </w:p>
    <w:p w:rsidR="00254DF4" w:rsidRDefault="00254DF4" w:rsidP="004E17A8">
      <w:pPr>
        <w:ind w:firstLine="708"/>
        <w:rPr>
          <w:sz w:val="28"/>
          <w:szCs w:val="28"/>
        </w:rPr>
      </w:pPr>
      <w:r>
        <w:rPr>
          <w:noProof/>
        </w:rPr>
        <w:t xml:space="preserve">          </w:t>
      </w:r>
      <w:r w:rsidR="002E1CB9"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767080</wp:posOffset>
            </wp:positionH>
            <wp:positionV relativeFrom="paragraph">
              <wp:posOffset>338455</wp:posOffset>
            </wp:positionV>
            <wp:extent cx="2371725" cy="1700530"/>
            <wp:effectExtent l="0" t="342900" r="0" b="318770"/>
            <wp:wrapTight wrapText="bothSides">
              <wp:wrapPolygon edited="0">
                <wp:start x="-67" y="21749"/>
                <wp:lineTo x="21447" y="21749"/>
                <wp:lineTo x="21447" y="-28"/>
                <wp:lineTo x="-67" y="-28"/>
                <wp:lineTo x="-67" y="21749"/>
              </wp:wrapPolygon>
            </wp:wrapTight>
            <wp:docPr id="6" name="Obraz 9" descr="Obraz zawierający zewnętrz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Obraz zawierający zewnętrzn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83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1725" cy="17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 xml:space="preserve">                            </w:t>
      </w:r>
      <w:r w:rsidR="006A39AD">
        <w:rPr>
          <w:noProof/>
          <w:lang w:eastAsia="pl-PL"/>
        </w:rPr>
        <w:drawing>
          <wp:inline distT="0" distB="0" distL="0" distR="0">
            <wp:extent cx="2344172" cy="1680845"/>
            <wp:effectExtent l="0" t="323850" r="0" b="319405"/>
            <wp:docPr id="8" name="Obraz 8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80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4172" cy="168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</w:t>
      </w:r>
    </w:p>
    <w:p w:rsidR="002E1CB9" w:rsidRDefault="002E1CB9" w:rsidP="002E1CB9">
      <w:pPr>
        <w:ind w:firstLine="708"/>
        <w:jc w:val="both"/>
        <w:rPr>
          <w:sz w:val="28"/>
          <w:szCs w:val="28"/>
        </w:rPr>
      </w:pPr>
    </w:p>
    <w:p w:rsidR="00D751E5" w:rsidRDefault="00D751E5" w:rsidP="002E1CB9">
      <w:pPr>
        <w:ind w:firstLine="708"/>
        <w:jc w:val="both"/>
        <w:rPr>
          <w:sz w:val="28"/>
          <w:szCs w:val="28"/>
        </w:rPr>
      </w:pPr>
    </w:p>
    <w:p w:rsidR="001054B9" w:rsidRDefault="0045691F" w:rsidP="002E1CB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Po pysznym obiedzie wyruszyliśmy w </w:t>
      </w:r>
      <w:r w:rsidR="00077CE1">
        <w:rPr>
          <w:sz w:val="28"/>
          <w:szCs w:val="28"/>
        </w:rPr>
        <w:t xml:space="preserve">niezapomniany </w:t>
      </w:r>
      <w:r w:rsidRPr="00077CE1">
        <w:rPr>
          <w:b/>
          <w:bCs/>
          <w:sz w:val="28"/>
          <w:szCs w:val="28"/>
        </w:rPr>
        <w:t>rejs statkiem po Wiśle</w:t>
      </w:r>
      <w:r w:rsidR="00077CE1">
        <w:rPr>
          <w:sz w:val="28"/>
          <w:szCs w:val="28"/>
        </w:rPr>
        <w:t xml:space="preserve">. Z pokładu podziwialiśmy piękny krajobraz miasta, wypatrywaliśmy rzecznych ptaków i pozdrawialiśmy wędkarzy. </w:t>
      </w:r>
    </w:p>
    <w:p w:rsidR="006A39AD" w:rsidRDefault="006A39AD" w:rsidP="004E17A8">
      <w:pPr>
        <w:ind w:firstLine="708"/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3346770" cy="1882558"/>
            <wp:effectExtent l="8255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54265" cy="1886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CE1" w:rsidRPr="002E1CB9" w:rsidRDefault="00077CE1" w:rsidP="004E17A8">
      <w:pPr>
        <w:ind w:firstLine="708"/>
        <w:rPr>
          <w:b/>
          <w:sz w:val="28"/>
          <w:szCs w:val="28"/>
        </w:rPr>
      </w:pPr>
      <w:r>
        <w:rPr>
          <w:sz w:val="28"/>
          <w:szCs w:val="28"/>
        </w:rPr>
        <w:t>Do Połańca powróciliśmy bardzo zadowoleni, z głowami pełnymi wrażeń</w:t>
      </w:r>
      <w:r w:rsidR="00496982">
        <w:rPr>
          <w:sz w:val="28"/>
          <w:szCs w:val="28"/>
        </w:rPr>
        <w:t xml:space="preserve">, </w:t>
      </w:r>
      <w:r w:rsidR="00496982" w:rsidRPr="002E1CB9">
        <w:rPr>
          <w:sz w:val="28"/>
          <w:szCs w:val="28"/>
        </w:rPr>
        <w:t>opowieści</w:t>
      </w:r>
      <w:r w:rsidR="003B31AE" w:rsidRPr="002E1CB9">
        <w:rPr>
          <w:b/>
          <w:sz w:val="28"/>
          <w:szCs w:val="28"/>
        </w:rPr>
        <w:t>.</w:t>
      </w:r>
    </w:p>
    <w:p w:rsidR="000A23D5" w:rsidRPr="002E1CB9" w:rsidRDefault="000A23D5" w:rsidP="000A23D5">
      <w:pPr>
        <w:ind w:firstLine="708"/>
        <w:rPr>
          <w:b/>
          <w:sz w:val="28"/>
          <w:szCs w:val="28"/>
        </w:rPr>
      </w:pPr>
      <w:r w:rsidRPr="002E1CB9">
        <w:rPr>
          <w:b/>
          <w:sz w:val="28"/>
          <w:szCs w:val="28"/>
        </w:rPr>
        <w:t>Wycieczka dofinansowana w ramach przedsięwzięcia Poznaj Polskę przez Ministra Edukacji i Nauki.</w:t>
      </w:r>
    </w:p>
    <w:p w:rsidR="001054B9" w:rsidRDefault="001054B9" w:rsidP="004E17A8">
      <w:pPr>
        <w:ind w:firstLine="708"/>
        <w:rPr>
          <w:sz w:val="28"/>
          <w:szCs w:val="28"/>
        </w:rPr>
      </w:pPr>
    </w:p>
    <w:p w:rsidR="001054B9" w:rsidRDefault="003B31AE" w:rsidP="003B31AE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Uczniowie klas </w:t>
      </w:r>
      <w:proofErr w:type="spellStart"/>
      <w:r>
        <w:rPr>
          <w:sz w:val="28"/>
          <w:szCs w:val="28"/>
        </w:rPr>
        <w:t>IIc</w:t>
      </w:r>
      <w:proofErr w:type="spellEnd"/>
      <w:r w:rsidR="006A39AD">
        <w:rPr>
          <w:sz w:val="28"/>
          <w:szCs w:val="28"/>
        </w:rPr>
        <w:t xml:space="preserve"> i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IIe</w:t>
      </w:r>
      <w:proofErr w:type="spellEnd"/>
      <w:r>
        <w:rPr>
          <w:sz w:val="28"/>
          <w:szCs w:val="28"/>
        </w:rPr>
        <w:t xml:space="preserve"> wraz z wychowawczyniami:</w:t>
      </w:r>
    </w:p>
    <w:p w:rsidR="003B31AE" w:rsidRDefault="003B31AE" w:rsidP="003B31AE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Agnieszką Chylą i Anną </w:t>
      </w:r>
      <w:proofErr w:type="spellStart"/>
      <w:r>
        <w:rPr>
          <w:sz w:val="28"/>
          <w:szCs w:val="28"/>
        </w:rPr>
        <w:t>Głodo</w:t>
      </w:r>
      <w:proofErr w:type="spellEnd"/>
      <w:r>
        <w:rPr>
          <w:sz w:val="28"/>
          <w:szCs w:val="28"/>
        </w:rPr>
        <w:t>.</w:t>
      </w:r>
    </w:p>
    <w:p w:rsidR="004E17A8" w:rsidRPr="004E17A8" w:rsidRDefault="004E17A8" w:rsidP="004E17A8">
      <w:pPr>
        <w:ind w:firstLine="708"/>
        <w:rPr>
          <w:sz w:val="28"/>
          <w:szCs w:val="28"/>
        </w:rPr>
      </w:pPr>
    </w:p>
    <w:sectPr w:rsidR="004E17A8" w:rsidRPr="004E17A8" w:rsidSect="009F72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E17A8"/>
    <w:rsid w:val="00012B61"/>
    <w:rsid w:val="00077CE1"/>
    <w:rsid w:val="000A23D5"/>
    <w:rsid w:val="001054B9"/>
    <w:rsid w:val="001A3E3A"/>
    <w:rsid w:val="002073B6"/>
    <w:rsid w:val="00254DF4"/>
    <w:rsid w:val="002E1CB9"/>
    <w:rsid w:val="00366E66"/>
    <w:rsid w:val="0037476E"/>
    <w:rsid w:val="003B31AE"/>
    <w:rsid w:val="0045691F"/>
    <w:rsid w:val="00496982"/>
    <w:rsid w:val="004E17A8"/>
    <w:rsid w:val="005B053D"/>
    <w:rsid w:val="00656E7C"/>
    <w:rsid w:val="006A39AD"/>
    <w:rsid w:val="007156A5"/>
    <w:rsid w:val="007F11EA"/>
    <w:rsid w:val="007F3392"/>
    <w:rsid w:val="00821668"/>
    <w:rsid w:val="009F72AF"/>
    <w:rsid w:val="00A84612"/>
    <w:rsid w:val="00D751E5"/>
    <w:rsid w:val="00E44EF8"/>
    <w:rsid w:val="00EB7702"/>
    <w:rsid w:val="00F61C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F72A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74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747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74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747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71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311</Words>
  <Characters>1869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agnieszkach1971@gmail.com</dc:creator>
  <cp:lastModifiedBy>Wiola</cp:lastModifiedBy>
  <cp:revision>4</cp:revision>
  <dcterms:created xsi:type="dcterms:W3CDTF">2022-06-03T11:05:00Z</dcterms:created>
  <dcterms:modified xsi:type="dcterms:W3CDTF">2022-06-20T19:35:00Z</dcterms:modified>
</cp:coreProperties>
</file>