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BC" w:rsidRPr="002F4ABC" w:rsidRDefault="002F4ABC" w:rsidP="002F4ABC">
      <w:pPr>
        <w:rPr>
          <w:b/>
          <w:sz w:val="28"/>
          <w:szCs w:val="28"/>
        </w:rPr>
      </w:pPr>
      <w:r w:rsidRPr="002F4ABC">
        <w:rPr>
          <w:b/>
          <w:sz w:val="28"/>
          <w:szCs w:val="28"/>
        </w:rPr>
        <w:t xml:space="preserve">CYFROWA GMINA </w:t>
      </w:r>
      <w:r>
        <w:rPr>
          <w:b/>
          <w:sz w:val="28"/>
          <w:szCs w:val="28"/>
        </w:rPr>
        <w:t>„</w:t>
      </w:r>
      <w:r w:rsidRPr="002F4ABC">
        <w:rPr>
          <w:b/>
          <w:sz w:val="28"/>
          <w:szCs w:val="28"/>
        </w:rPr>
        <w:t>GRANTY PPGR</w:t>
      </w:r>
      <w:r>
        <w:rPr>
          <w:b/>
          <w:sz w:val="28"/>
          <w:szCs w:val="28"/>
        </w:rPr>
        <w:t>”</w:t>
      </w:r>
      <w:bookmarkStart w:id="0" w:name="_GoBack"/>
      <w:bookmarkEnd w:id="0"/>
    </w:p>
    <w:p w:rsidR="002F4ABC" w:rsidRDefault="002F4ABC" w:rsidP="002F4ABC"/>
    <w:p w:rsidR="002F4ABC" w:rsidRPr="002F4ABC" w:rsidRDefault="002F4ABC" w:rsidP="002F4ABC">
      <w:r w:rsidRPr="002F4ABC">
        <w:t>Dzień dobry,</w:t>
      </w:r>
    </w:p>
    <w:p w:rsidR="002F4ABC" w:rsidRPr="002F4ABC" w:rsidRDefault="002F4ABC" w:rsidP="002F4ABC">
      <w:r w:rsidRPr="002F4ABC">
        <w:t> </w:t>
      </w:r>
    </w:p>
    <w:p w:rsidR="002F4ABC" w:rsidRPr="002F4ABC" w:rsidRDefault="002F4ABC" w:rsidP="002F4ABC">
      <w:r w:rsidRPr="002F4ABC">
        <w:t xml:space="preserve">W związku z możliwością ubiegania się o 100% dofinansowania na zakup komputerów stacjonarnych, laptopów bądź tabletów dla uczniów szkół podstawowych i szkół średnich, którzy zamieszkują miejscowość lub gminę, w której funkcjonowało niegdyś zlikwidowane państwowe przedsiębiorstwo gospodarki rolnej i będących członkiem rodziny (krewnym w linii prostej, tj. rodzicie, dziadkowie, pradziadkowie/opiekunem prawnym), który to pracował niegdyś w zlikwidowanym państwowym przedsiębiorstwie gospodarki rolnej i zamieszkiwał w miejscowości lub gminie objętej PPGR, w ramach Konkursu Grantowego Cyfrowa Gmina - Wsparcie dzieci z rodzin pegeerowskich w rozwoju cyfrowym –„Granty PPGR”, Oś V. Rozwój cyfrowy JST oraz wzmocnienie cyfrowej odporności na zagrożenia - REACT-EU, Działanie 5.1 Rozwój cyfrowy JST oraz wzmocnienie cyfrowej odporności na zagrożenia w ramach Programu Operacyjnego Polska Cyfrowa na lata 2014 – 2020, Gmina Połaniec zwraca się z prośbą do dyrekcji szkół o przekazanie poniższych informacji nauczycielom i uczniom, a następnie o </w:t>
      </w:r>
      <w:r w:rsidRPr="002F4ABC">
        <w:rPr>
          <w:b/>
          <w:bCs/>
          <w:u w:val="single"/>
        </w:rPr>
        <w:t xml:space="preserve">złożenie stosownych oświadczeń wraz z wyszczególnieniem ilości komputerów stacjonarnych, laptopów bądź tabletów do dnia </w:t>
      </w:r>
      <w:r w:rsidRPr="002F4ABC">
        <w:rPr>
          <w:b/>
          <w:bCs/>
          <w:color w:val="C00000"/>
          <w:u w:val="single"/>
        </w:rPr>
        <w:t xml:space="preserve">2 listopada włącznie </w:t>
      </w:r>
      <w:r w:rsidRPr="002F4ABC">
        <w:rPr>
          <w:b/>
          <w:bCs/>
          <w:u w:val="single"/>
        </w:rPr>
        <w:t>w sekretariacie Urzędu Miasta i Gminy Połaniec.</w:t>
      </w:r>
    </w:p>
    <w:p w:rsidR="002F4ABC" w:rsidRPr="002F4ABC" w:rsidRDefault="002F4ABC" w:rsidP="002F4ABC">
      <w:r w:rsidRPr="002F4ABC">
        <w:t> </w:t>
      </w:r>
    </w:p>
    <w:p w:rsidR="002F4ABC" w:rsidRPr="002F4ABC" w:rsidRDefault="002F4ABC" w:rsidP="002F4ABC">
      <w:r w:rsidRPr="002F4ABC">
        <w:t>Maksymalna stawka za jednostkę komputera określona w dokumentacji konkursowej to 3 500 PLN za jednostkę stacjonarną lub laptopa oraz 1 500 PLN za zakup tabletu.</w:t>
      </w:r>
    </w:p>
    <w:p w:rsidR="002F4ABC" w:rsidRPr="002F4ABC" w:rsidRDefault="002F4ABC" w:rsidP="002F4ABC">
      <w:r w:rsidRPr="002F4ABC">
        <w:rPr>
          <w:b/>
          <w:bCs/>
        </w:rPr>
        <w:t> </w:t>
      </w:r>
    </w:p>
    <w:p w:rsidR="002F4ABC" w:rsidRPr="002F4ABC" w:rsidRDefault="002F4ABC" w:rsidP="002F4ABC">
      <w:r w:rsidRPr="002F4ABC">
        <w:rPr>
          <w:b/>
          <w:bCs/>
          <w:u w:val="single"/>
        </w:rPr>
        <w:t>Oświadczenia złożone przez opiekuna prawnego dziecka uczęszczającego do szkoły podstawowej lub ucznia szkoły średniej, który osiągnął pełnoletność, stanowiącego załącznik nr 7 oraz 8 do dokumentacji konkursowej:</w:t>
      </w:r>
    </w:p>
    <w:p w:rsidR="002F4ABC" w:rsidRPr="002F4ABC" w:rsidRDefault="002F4ABC" w:rsidP="002F4ABC">
      <w:r w:rsidRPr="002F4ABC">
        <w:t> </w:t>
      </w:r>
    </w:p>
    <w:p w:rsidR="002F4ABC" w:rsidRPr="002F4ABC" w:rsidRDefault="002F4ABC" w:rsidP="002F4ABC">
      <w:r w:rsidRPr="002F4ABC">
        <w:t>a) dziecko  lub uczeń szkoły średniej, który osiągnął pełnoletność wskazany w niniejszym oświadczeniu zamieszkuje miejscowość lub gminę w której funkcjonowało niegdyś zlikwidowane państwowe przedsiębiorstwo gospodarki rolnej,</w:t>
      </w:r>
    </w:p>
    <w:p w:rsidR="002F4ABC" w:rsidRPr="002F4ABC" w:rsidRDefault="002F4ABC" w:rsidP="002F4ABC">
      <w:r w:rsidRPr="002F4ABC">
        <w:t> </w:t>
      </w:r>
    </w:p>
    <w:p w:rsidR="002F4ABC" w:rsidRPr="002F4ABC" w:rsidRDefault="002F4ABC" w:rsidP="002F4ABC">
      <w:r w:rsidRPr="002F4ABC">
        <w:t>b) dziecko  lub uczeń szkoły średniej, który osiągnął pełnoletność wskazany w niniejszym oświadczeniu jest członkiem rodziny (krewnym w linii prostej, tj. rodzicie, dziadkowie, pradziadkowie/opiekunem prawnym), który to pracował niegdyś w zlikwidowanym państwowym przedsiębiorstwie gospodarki rolnej i zamieszkiwał w miejscowości lub gminie objętej PPGR,</w:t>
      </w:r>
    </w:p>
    <w:p w:rsidR="002F4ABC" w:rsidRPr="002F4ABC" w:rsidRDefault="002F4ABC" w:rsidP="002F4ABC">
      <w:r w:rsidRPr="002F4ABC">
        <w:t> </w:t>
      </w:r>
    </w:p>
    <w:p w:rsidR="002F4ABC" w:rsidRPr="002F4ABC" w:rsidRDefault="002F4ABC" w:rsidP="002F4ABC">
      <w:r w:rsidRPr="002F4ABC">
        <w:t>c) dziecko  lub uczeń szkoły średniej, który osiągnął pełnoletność wskazany w niniejszym oświadczeniu nie otrzymał na własność lub w drodze użyczenia, w ostatnim roku oraz roku poprzedzającym rok złożenia przedmiotowego wniosku (tj. w roku 2020 i 2021), sprzętu komputerowego zakupionego ze środków publicznych lub środków organizacji pozarządowych lub zwrotu kosztów, lub dofinansowania zakupu tych rzeczy.*</w:t>
      </w:r>
    </w:p>
    <w:p w:rsidR="002F4ABC" w:rsidRPr="002F4ABC" w:rsidRDefault="002F4ABC" w:rsidP="002F4ABC">
      <w:r w:rsidRPr="002F4ABC">
        <w:lastRenderedPageBreak/>
        <w:t> </w:t>
      </w:r>
    </w:p>
    <w:p w:rsidR="002F4ABC" w:rsidRPr="002F4ABC" w:rsidRDefault="002F4ABC" w:rsidP="002F4ABC">
      <w:r w:rsidRPr="002F4ABC">
        <w:t>* Ale jeśli laptopy zostały zwrócone do szkoły i nie pozostają do dyspozycji dzieci, to takie dziecko jest uprawnione do aplikowania o sprzęt.</w:t>
      </w:r>
    </w:p>
    <w:p w:rsidR="002F4ABC" w:rsidRPr="002F4ABC" w:rsidRDefault="002F4ABC" w:rsidP="002F4ABC">
      <w:r w:rsidRPr="002F4ABC">
        <w:t> </w:t>
      </w:r>
    </w:p>
    <w:p w:rsidR="002F4ABC" w:rsidRPr="002F4ABC" w:rsidRDefault="002F4ABC" w:rsidP="002F4ABC">
      <w:r w:rsidRPr="002F4ABC">
        <w:t>Do oświadczeń proszę, jeśli jest to możliwe, dołączyć stosowne dokumenty potwierdzające, że dany uczeń jest członkiem rodziny (krewnym w linii prostej, tj. rodzicie, dziadkowie, pradziadkowie/opiekunem prawnym), który to pracował niegdyś w zlikwidowanym państwowym przedsiębiorstwie gospodarki rolnej i zamieszkiwał w miejscowości lub gminie objętej PPGR.</w:t>
      </w:r>
    </w:p>
    <w:p w:rsidR="002F4ABC" w:rsidRPr="002F4ABC" w:rsidRDefault="002F4ABC" w:rsidP="002F4ABC">
      <w:r w:rsidRPr="002F4ABC">
        <w:t> </w:t>
      </w:r>
    </w:p>
    <w:p w:rsidR="002F4ABC" w:rsidRPr="002F4ABC" w:rsidRDefault="002F4ABC" w:rsidP="002F4ABC">
      <w:r w:rsidRPr="002F4ABC">
        <w:t>W załącznikach dołączam Regulamin konkursu oraz wzory oświadczeń.</w:t>
      </w:r>
    </w:p>
    <w:p w:rsidR="00CA514A" w:rsidRDefault="00CA514A"/>
    <w:sectPr w:rsidR="00CA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BC"/>
    <w:rsid w:val="002F4ABC"/>
    <w:rsid w:val="009D0B88"/>
    <w:rsid w:val="00CA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55E0"/>
  <w15:chartTrackingRefBased/>
  <w15:docId w15:val="{9A77E5C4-8B7B-410A-AFF8-04E9F5ED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2021-10-28T09:54:00Z</dcterms:created>
  <dcterms:modified xsi:type="dcterms:W3CDTF">2021-10-28T09:59:00Z</dcterms:modified>
</cp:coreProperties>
</file>