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814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D13C3">
        <w:rPr>
          <w:rFonts w:ascii="Times New Roman" w:hAnsi="Times New Roman" w:cs="Times New Roman"/>
          <w:sz w:val="24"/>
          <w:szCs w:val="24"/>
        </w:rPr>
        <w:t xml:space="preserve">Wiesław Duda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Komunikacja zwykła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„LUNEA” Usługi Transportowe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         „R” przewozy regularne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Pliskowola 221, 28 – 221 Osiek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Tel. 604273457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Rozkład jazdy</w:t>
      </w: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linii komunikacyjnej Połaniec Dworzec – Połaniec Szkoła Podstawowa</w:t>
      </w:r>
    </w:p>
    <w:p w:rsidR="000D13C3" w:rsidRDefault="00C440F0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Połaniec, Rybitwy</w:t>
      </w:r>
      <w:r w:rsidR="0023319C">
        <w:rPr>
          <w:rFonts w:ascii="Times New Roman" w:hAnsi="Times New Roman" w:cs="Times New Roman"/>
          <w:sz w:val="24"/>
          <w:szCs w:val="24"/>
        </w:rPr>
        <w:t>, Połaniec</w:t>
      </w:r>
    </w:p>
    <w:p w:rsidR="00542A5E" w:rsidRDefault="00542A5E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545"/>
        <w:gridCol w:w="616"/>
        <w:gridCol w:w="643"/>
        <w:gridCol w:w="543"/>
        <w:gridCol w:w="756"/>
        <w:gridCol w:w="636"/>
        <w:gridCol w:w="636"/>
        <w:gridCol w:w="706"/>
        <w:gridCol w:w="992"/>
        <w:gridCol w:w="1701"/>
      </w:tblGrid>
      <w:tr w:rsidR="00251539" w:rsidTr="00456C21">
        <w:tc>
          <w:tcPr>
            <w:tcW w:w="3545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Przystanki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TST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TST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Kategorie dróg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Vt</w:t>
            </w:r>
            <w:proofErr w:type="spellEnd"/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992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mp</w:t>
            </w:r>
            <w:proofErr w:type="spellEnd"/>
          </w:p>
        </w:tc>
        <w:tc>
          <w:tcPr>
            <w:tcW w:w="1701" w:type="dxa"/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Droga</w:t>
            </w:r>
          </w:p>
        </w:tc>
      </w:tr>
      <w:tr w:rsidR="00251539" w:rsidTr="00456C21">
        <w:trPr>
          <w:trHeight w:val="588"/>
        </w:trPr>
        <w:tc>
          <w:tcPr>
            <w:tcW w:w="3545" w:type="dxa"/>
            <w:tcBorders>
              <w:bottom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Połaniec / 366169 (DA przy Galerii Połanieckiej) / 01</w:t>
            </w:r>
          </w:p>
        </w:tc>
        <w:tc>
          <w:tcPr>
            <w:tcW w:w="6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7.20</w:t>
            </w:r>
          </w:p>
        </w:tc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1539" w:rsidRDefault="00251539" w:rsidP="0063738B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6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1E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1E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</w:tr>
      <w:tr w:rsidR="00251539" w:rsidTr="00456C21">
        <w:trPr>
          <w:trHeight w:val="319"/>
        </w:trPr>
        <w:tc>
          <w:tcPr>
            <w:tcW w:w="3545" w:type="dxa"/>
            <w:tcBorders>
              <w:top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Połaniec / ul.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Żapniowska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01</w:t>
            </w:r>
          </w:p>
        </w:tc>
        <w:tc>
          <w:tcPr>
            <w:tcW w:w="6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251539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6F0245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51539" w:rsidRDefault="00251539" w:rsidP="006F0245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63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837B95" w:rsidP="00837B95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51539" w:rsidRDefault="00837B95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C01E07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Rybitwy I / 1844 / 02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7.24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C01E07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Rybitwy II / 1844 / 04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C01E07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Rybitwy III / 1844 / 06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7.27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DE2F2D" w:rsidP="008215F2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Rybitwy / 366166 (Górka) / 02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14.14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40.8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8215F2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Połaniec / ul.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Żapniowska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01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456C21" w:rsidP="00456C21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456C21" w:rsidP="00456C21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456C21" w:rsidP="00456C21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</w:tr>
      <w:tr w:rsidR="00251539" w:rsidTr="00456C21">
        <w:tc>
          <w:tcPr>
            <w:tcW w:w="3545" w:type="dxa"/>
            <w:vAlign w:val="center"/>
          </w:tcPr>
          <w:p w:rsidR="00251539" w:rsidRDefault="00251539" w:rsidP="008215F2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Połaniec / 366169 (DA przy Galerii Połanieckiej) / 01</w:t>
            </w:r>
          </w:p>
        </w:tc>
        <w:tc>
          <w:tcPr>
            <w:tcW w:w="616" w:type="dxa"/>
            <w:tcBorders>
              <w:right w:val="single" w:sz="4" w:space="0" w:color="auto"/>
            </w:tcBorders>
            <w:vAlign w:val="center"/>
          </w:tcPr>
          <w:p w:rsidR="00251539" w:rsidRDefault="00FB538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1F3E5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456C21" w:rsidP="008215F2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lef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1F3E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6C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251539" w:rsidRDefault="0025153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251539" w:rsidRDefault="00456C21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992" w:type="dxa"/>
            <w:vAlign w:val="center"/>
          </w:tcPr>
          <w:p w:rsidR="00251539" w:rsidRDefault="00C71E1F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1" w:type="dxa"/>
            <w:vAlign w:val="center"/>
          </w:tcPr>
          <w:p w:rsidR="00251539" w:rsidRDefault="003406E9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</w:tr>
    </w:tbl>
    <w:p w:rsidR="000D13C3" w:rsidRDefault="000D13C3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średnia prędkość techniczna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 – kursuje w dni nauki szkolnej                                                                                   Pieczątka i podpis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Km. </w:t>
      </w:r>
      <w:proofErr w:type="spellStart"/>
      <w:r>
        <w:rPr>
          <w:rFonts w:ascii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kilometraż między przystankami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pojazdów niezbędnych do wykonywania codziennych przewozów: 1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i marka pojazdów:</w:t>
      </w:r>
      <w:r w:rsidR="00121035">
        <w:rPr>
          <w:rFonts w:ascii="Times New Roman" w:hAnsi="Times New Roman" w:cs="Times New Roman"/>
          <w:sz w:val="24"/>
          <w:szCs w:val="24"/>
        </w:rPr>
        <w:t xml:space="preserve"> </w:t>
      </w:r>
      <w:r w:rsidR="00A84D30">
        <w:rPr>
          <w:rFonts w:ascii="Times New Roman" w:hAnsi="Times New Roman" w:cs="Times New Roman"/>
          <w:sz w:val="24"/>
          <w:szCs w:val="24"/>
        </w:rPr>
        <w:t>Mercedes – Benz VARIO TSZ 38410 24 miejsca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zarządzającej transportem: Wiesław Duda</w:t>
      </w: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3B0B39" w:rsidRDefault="003B0B39" w:rsidP="00DC10A3">
      <w:pPr>
        <w:pStyle w:val="Bezodstpw"/>
        <w:tabs>
          <w:tab w:val="left" w:pos="-851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3B0B39" w:rsidSect="00262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C3"/>
    <w:rsid w:val="000961CA"/>
    <w:rsid w:val="000D13C3"/>
    <w:rsid w:val="00121035"/>
    <w:rsid w:val="00155BEC"/>
    <w:rsid w:val="001C0CC9"/>
    <w:rsid w:val="001F3E52"/>
    <w:rsid w:val="0023319C"/>
    <w:rsid w:val="00245D74"/>
    <w:rsid w:val="00251539"/>
    <w:rsid w:val="00262814"/>
    <w:rsid w:val="003406E9"/>
    <w:rsid w:val="00352CEA"/>
    <w:rsid w:val="003B0B39"/>
    <w:rsid w:val="003D647A"/>
    <w:rsid w:val="00431D24"/>
    <w:rsid w:val="004356C1"/>
    <w:rsid w:val="00456C21"/>
    <w:rsid w:val="00477E5F"/>
    <w:rsid w:val="004A4958"/>
    <w:rsid w:val="00542A5E"/>
    <w:rsid w:val="0055042C"/>
    <w:rsid w:val="00555D67"/>
    <w:rsid w:val="0063738B"/>
    <w:rsid w:val="00655674"/>
    <w:rsid w:val="006C6393"/>
    <w:rsid w:val="006F0245"/>
    <w:rsid w:val="0075196D"/>
    <w:rsid w:val="00803DBC"/>
    <w:rsid w:val="008215F2"/>
    <w:rsid w:val="00837B95"/>
    <w:rsid w:val="008A4FE6"/>
    <w:rsid w:val="008D451E"/>
    <w:rsid w:val="009638C9"/>
    <w:rsid w:val="009A71B3"/>
    <w:rsid w:val="009C4626"/>
    <w:rsid w:val="00A84D30"/>
    <w:rsid w:val="00AE32A1"/>
    <w:rsid w:val="00B94EFF"/>
    <w:rsid w:val="00C440F0"/>
    <w:rsid w:val="00C71E1F"/>
    <w:rsid w:val="00CC5C57"/>
    <w:rsid w:val="00CD0636"/>
    <w:rsid w:val="00D37F79"/>
    <w:rsid w:val="00D87362"/>
    <w:rsid w:val="00DC10A3"/>
    <w:rsid w:val="00DC6417"/>
    <w:rsid w:val="00DE2F2D"/>
    <w:rsid w:val="00E30141"/>
    <w:rsid w:val="00E42365"/>
    <w:rsid w:val="00EB50FF"/>
    <w:rsid w:val="00F71444"/>
    <w:rsid w:val="00FA687C"/>
    <w:rsid w:val="00FB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69412D-6EC1-471C-A383-A9869E0B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2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D13C3"/>
    <w:pPr>
      <w:spacing w:after="0" w:line="240" w:lineRule="auto"/>
    </w:pPr>
  </w:style>
  <w:style w:type="table" w:styleId="Tabela-Siatka">
    <w:name w:val="Table Grid"/>
    <w:basedOn w:val="Standardowy"/>
    <w:uiPriority w:val="59"/>
    <w:rsid w:val="000D13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EEA38-5D69-4E40-9A0F-585A772AF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Jolanta Starościak</cp:lastModifiedBy>
  <cp:revision>2</cp:revision>
  <cp:lastPrinted>2025-08-18T07:24:00Z</cp:lastPrinted>
  <dcterms:created xsi:type="dcterms:W3CDTF">2025-08-29T11:02:00Z</dcterms:created>
  <dcterms:modified xsi:type="dcterms:W3CDTF">2025-08-29T11:02:00Z</dcterms:modified>
</cp:coreProperties>
</file>